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1C" w:rsidRPr="001D15DF" w:rsidRDefault="003C451C" w:rsidP="003C451C">
      <w:pPr>
        <w:pStyle w:val="NormalnyWeb"/>
        <w:spacing w:after="147" w:afterAutospacing="0"/>
        <w:jc w:val="center"/>
        <w:rPr>
          <w:color w:val="00B050"/>
        </w:rPr>
      </w:pPr>
      <w:r w:rsidRPr="001D15DF">
        <w:rPr>
          <w:rStyle w:val="Pogrubienie"/>
          <w:rFonts w:ascii="Arial" w:hAnsi="Arial" w:cs="Arial"/>
          <w:color w:val="00B050"/>
          <w:sz w:val="32"/>
          <w:szCs w:val="32"/>
          <w:u w:val="single"/>
        </w:rPr>
        <w:t>WYPRAWKA DO ODDZIAŁU PRZEDSZKOLNEGO</w:t>
      </w:r>
    </w:p>
    <w:p w:rsidR="003C451C" w:rsidRPr="001D15DF" w:rsidRDefault="001D15DF" w:rsidP="003C451C">
      <w:pPr>
        <w:pStyle w:val="NormalnyWeb"/>
        <w:spacing w:after="147" w:afterAutospacing="0"/>
        <w:jc w:val="center"/>
        <w:rPr>
          <w:rStyle w:val="Pogrubienie"/>
          <w:rFonts w:ascii="Arial" w:hAnsi="Arial" w:cs="Arial"/>
          <w:color w:val="00B050"/>
          <w:sz w:val="32"/>
          <w:szCs w:val="32"/>
          <w:u w:val="single"/>
        </w:rPr>
      </w:pPr>
      <w:bookmarkStart w:id="0" w:name="_GoBack"/>
      <w:bookmarkEnd w:id="0"/>
      <w:r w:rsidRPr="001D15DF">
        <w:rPr>
          <w:rStyle w:val="Pogrubienie"/>
          <w:rFonts w:ascii="Arial" w:hAnsi="Arial" w:cs="Arial"/>
          <w:color w:val="00B050"/>
          <w:sz w:val="32"/>
          <w:szCs w:val="32"/>
          <w:u w:val="single"/>
        </w:rPr>
        <w:t>Rok szkolny 2025/2026</w:t>
      </w:r>
    </w:p>
    <w:p w:rsidR="00A93CC1" w:rsidRDefault="00A93CC1" w:rsidP="003C451C">
      <w:pPr>
        <w:pStyle w:val="NormalnyWeb"/>
        <w:spacing w:after="147" w:afterAutospacing="0"/>
        <w:jc w:val="center"/>
        <w:rPr>
          <w:rStyle w:val="Pogrubienie"/>
          <w:rFonts w:ascii="Arial" w:hAnsi="Arial" w:cs="Arial"/>
          <w:sz w:val="32"/>
          <w:szCs w:val="32"/>
          <w:u w:val="single"/>
        </w:rPr>
      </w:pPr>
    </w:p>
    <w:p w:rsidR="00A93CC1" w:rsidRDefault="00A93CC1" w:rsidP="003C451C">
      <w:pPr>
        <w:pStyle w:val="NormalnyWeb"/>
        <w:spacing w:after="147" w:afterAutospacing="0"/>
        <w:jc w:val="center"/>
        <w:rPr>
          <w:rStyle w:val="Pogrubienie"/>
          <w:rFonts w:ascii="Arial" w:hAnsi="Arial" w:cs="Arial"/>
          <w:sz w:val="32"/>
          <w:szCs w:val="32"/>
          <w:u w:val="single"/>
        </w:rPr>
      </w:pPr>
    </w:p>
    <w:p w:rsidR="00A93CC1" w:rsidRPr="00A93CC1" w:rsidRDefault="00174997" w:rsidP="00A93CC1">
      <w:pPr>
        <w:pStyle w:val="NormalnyWeb"/>
        <w:numPr>
          <w:ilvl w:val="0"/>
          <w:numId w:val="2"/>
        </w:numPr>
        <w:spacing w:after="147" w:afterAutospacing="0"/>
      </w:pPr>
      <w:r>
        <w:rPr>
          <w:rFonts w:ascii="Arial" w:hAnsi="Arial" w:cs="Arial"/>
        </w:rPr>
        <w:t xml:space="preserve">ryza papieru </w:t>
      </w:r>
      <w:r w:rsidR="00A93CC1" w:rsidRPr="00A93CC1">
        <w:rPr>
          <w:rFonts w:ascii="Arial" w:hAnsi="Arial" w:cs="Arial"/>
        </w:rPr>
        <w:t xml:space="preserve"> ksero- </w:t>
      </w:r>
      <w:r w:rsidR="00A93CC1" w:rsidRPr="00A93CC1">
        <w:rPr>
          <w:rFonts w:ascii="Arial" w:hAnsi="Arial" w:cs="Arial"/>
          <w:b/>
          <w:color w:val="FF0000"/>
        </w:rPr>
        <w:t>TYLKO DZIECI 5-LETNIE</w:t>
      </w:r>
    </w:p>
    <w:p w:rsidR="003C451C" w:rsidRPr="00A93CC1" w:rsidRDefault="003C451C" w:rsidP="00A93CC1">
      <w:pPr>
        <w:pStyle w:val="NormalnyWeb"/>
        <w:numPr>
          <w:ilvl w:val="0"/>
          <w:numId w:val="2"/>
        </w:numPr>
        <w:spacing w:after="147" w:afterAutospacing="0"/>
      </w:pPr>
      <w:r w:rsidRPr="00A93CC1">
        <w:rPr>
          <w:rFonts w:ascii="Arial" w:hAnsi="Arial" w:cs="Arial"/>
        </w:rPr>
        <w:t>1 teczka</w:t>
      </w:r>
      <w:r w:rsidR="00082663" w:rsidRPr="00A93CC1">
        <w:rPr>
          <w:rFonts w:ascii="Arial" w:hAnsi="Arial" w:cs="Arial"/>
        </w:rPr>
        <w:t xml:space="preserve"> z gumką </w:t>
      </w:r>
    </w:p>
    <w:p w:rsidR="00082663" w:rsidRPr="00A93CC1" w:rsidRDefault="00082663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przybory w piórniku:</w:t>
      </w:r>
      <w:r w:rsidR="003C451C" w:rsidRPr="00A93CC1">
        <w:rPr>
          <w:rFonts w:ascii="Arial" w:hAnsi="Arial" w:cs="Arial"/>
        </w:rPr>
        <w:t xml:space="preserve"> gumka do ścierania, 1 gruby ołówek, temperówka </w:t>
      </w:r>
      <w:r w:rsidR="008B5B7C" w:rsidRPr="00A93CC1">
        <w:rPr>
          <w:rFonts w:ascii="Arial" w:hAnsi="Arial" w:cs="Arial"/>
        </w:rPr>
        <w:t xml:space="preserve">           </w:t>
      </w:r>
      <w:r w:rsidR="003C451C" w:rsidRPr="00A93CC1">
        <w:rPr>
          <w:rFonts w:ascii="Arial" w:hAnsi="Arial" w:cs="Arial"/>
        </w:rPr>
        <w:t xml:space="preserve">z </w:t>
      </w:r>
      <w:r w:rsidRPr="00A93CC1">
        <w:rPr>
          <w:rFonts w:ascii="Arial" w:hAnsi="Arial" w:cs="Arial"/>
        </w:rPr>
        <w:t>pojemniczkiem</w:t>
      </w:r>
    </w:p>
    <w:p w:rsidR="00082663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 xml:space="preserve">mazaki ( duże opakowanie), </w:t>
      </w:r>
    </w:p>
    <w:p w:rsidR="00082663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kredki świecowe (</w:t>
      </w:r>
      <w:proofErr w:type="spellStart"/>
      <w:r w:rsidRPr="00A93CC1">
        <w:rPr>
          <w:rFonts w:ascii="Arial" w:hAnsi="Arial" w:cs="Arial"/>
        </w:rPr>
        <w:t>bambino</w:t>
      </w:r>
      <w:proofErr w:type="spellEnd"/>
      <w:r w:rsidRPr="00A93CC1">
        <w:rPr>
          <w:rFonts w:ascii="Arial" w:hAnsi="Arial" w:cs="Arial"/>
        </w:rPr>
        <w:t xml:space="preserve">), 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 xml:space="preserve">kredki ołówkowe (grube), 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farby: plakatowe i akwarelowe (12 kolorów), pędzle- gruby i cienki,</w:t>
      </w:r>
    </w:p>
    <w:p w:rsidR="00082663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 xml:space="preserve">2 duże papiery kolorowe samoprzylepne </w:t>
      </w:r>
      <w:r w:rsidR="00005632" w:rsidRPr="00A93CC1">
        <w:rPr>
          <w:rFonts w:ascii="Arial" w:hAnsi="Arial" w:cs="Arial"/>
        </w:rPr>
        <w:t>( wycinanki)</w:t>
      </w:r>
      <w:r w:rsidRPr="00A93CC1">
        <w:rPr>
          <w:rFonts w:ascii="Arial" w:hAnsi="Arial" w:cs="Arial"/>
        </w:rPr>
        <w:t>,</w:t>
      </w:r>
    </w:p>
    <w:p w:rsidR="00082663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 xml:space="preserve"> klej</w:t>
      </w:r>
      <w:r w:rsidR="008B5B7C" w:rsidRPr="00A93CC1">
        <w:rPr>
          <w:rFonts w:ascii="Arial" w:hAnsi="Arial" w:cs="Arial"/>
        </w:rPr>
        <w:t>e</w:t>
      </w:r>
      <w:r w:rsidRPr="00A93CC1">
        <w:rPr>
          <w:rFonts w:ascii="Arial" w:hAnsi="Arial" w:cs="Arial"/>
        </w:rPr>
        <w:t xml:space="preserve"> w sztyfcie , 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nożyczki z zaokrąglonymi końcami dobrze tnące</w:t>
      </w:r>
      <w:r w:rsidR="00005632" w:rsidRPr="00A93CC1">
        <w:rPr>
          <w:rFonts w:ascii="Arial" w:hAnsi="Arial" w:cs="Arial"/>
        </w:rPr>
        <w:t xml:space="preserve"> ( odpowiednie dla dzieci leworęcznych)</w:t>
      </w:r>
    </w:p>
    <w:p w:rsidR="003C451C" w:rsidRPr="00A93CC1" w:rsidRDefault="002132F4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blok techniczny biały- A4</w:t>
      </w:r>
    </w:p>
    <w:p w:rsidR="003C451C" w:rsidRPr="00A93CC1" w:rsidRDefault="00005632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 xml:space="preserve">po jednym </w:t>
      </w:r>
      <w:r w:rsidR="003C451C" w:rsidRPr="00A93CC1">
        <w:rPr>
          <w:rFonts w:ascii="Arial" w:hAnsi="Arial" w:cs="Arial"/>
        </w:rPr>
        <w:t>blok</w:t>
      </w:r>
      <w:r w:rsidRPr="00A93CC1">
        <w:rPr>
          <w:rFonts w:ascii="Arial" w:hAnsi="Arial" w:cs="Arial"/>
        </w:rPr>
        <w:t>u</w:t>
      </w:r>
      <w:r w:rsidR="003C451C" w:rsidRPr="00A93CC1">
        <w:rPr>
          <w:rFonts w:ascii="Arial" w:hAnsi="Arial" w:cs="Arial"/>
        </w:rPr>
        <w:t xml:space="preserve"> techniczny</w:t>
      </w:r>
      <w:r w:rsidRPr="00A93CC1">
        <w:rPr>
          <w:rFonts w:ascii="Arial" w:hAnsi="Arial" w:cs="Arial"/>
        </w:rPr>
        <w:t>m kolorowym</w:t>
      </w:r>
      <w:r w:rsidR="003C451C" w:rsidRPr="00A93CC1">
        <w:rPr>
          <w:rFonts w:ascii="Arial" w:hAnsi="Arial" w:cs="Arial"/>
        </w:rPr>
        <w:t>- A3 i A4</w:t>
      </w:r>
    </w:p>
    <w:p w:rsidR="003C451C" w:rsidRPr="00A93CC1" w:rsidRDefault="00005632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po jednym bloku rysunkowym</w:t>
      </w:r>
      <w:r w:rsidR="002132F4" w:rsidRPr="00A93CC1">
        <w:rPr>
          <w:rFonts w:ascii="Arial" w:hAnsi="Arial" w:cs="Arial"/>
        </w:rPr>
        <w:t xml:space="preserve"> kolorowy</w:t>
      </w:r>
      <w:r w:rsidRPr="00A93CC1">
        <w:rPr>
          <w:rFonts w:ascii="Arial" w:hAnsi="Arial" w:cs="Arial"/>
        </w:rPr>
        <w:t>m</w:t>
      </w:r>
      <w:r w:rsidR="003C451C" w:rsidRPr="00A93CC1">
        <w:rPr>
          <w:rFonts w:ascii="Arial" w:hAnsi="Arial" w:cs="Arial"/>
        </w:rPr>
        <w:t>- A3 i A4</w:t>
      </w:r>
    </w:p>
    <w:p w:rsidR="003C451C" w:rsidRPr="00A93CC1" w:rsidRDefault="002132F4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plastelina (</w:t>
      </w:r>
      <w:r w:rsidR="003C451C" w:rsidRPr="00A93CC1">
        <w:rPr>
          <w:rFonts w:ascii="Arial" w:hAnsi="Arial" w:cs="Arial"/>
        </w:rPr>
        <w:t>12 kolorów) firmy Astra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patyczki do liczenia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 xml:space="preserve">chusteczki higieniczne- </w:t>
      </w:r>
      <w:r w:rsidR="008B5B7C" w:rsidRPr="00A93CC1">
        <w:rPr>
          <w:rFonts w:ascii="Arial" w:hAnsi="Arial" w:cs="Arial"/>
        </w:rPr>
        <w:t xml:space="preserve">duże </w:t>
      </w:r>
      <w:r w:rsidRPr="00A93CC1">
        <w:rPr>
          <w:rFonts w:ascii="Arial" w:hAnsi="Arial" w:cs="Arial"/>
        </w:rPr>
        <w:t>pudełko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worek z obuwiem na zmianę</w:t>
      </w:r>
    </w:p>
    <w:p w:rsidR="003C451C" w:rsidRPr="00A93CC1" w:rsidRDefault="003C451C" w:rsidP="00082663">
      <w:pPr>
        <w:pStyle w:val="NormalnyWeb"/>
        <w:numPr>
          <w:ilvl w:val="0"/>
          <w:numId w:val="1"/>
        </w:numPr>
        <w:spacing w:after="147" w:afterAutospacing="0"/>
      </w:pPr>
      <w:r w:rsidRPr="00A93CC1">
        <w:rPr>
          <w:rFonts w:ascii="Arial" w:hAnsi="Arial" w:cs="Arial"/>
        </w:rPr>
        <w:t>worek ze strojem gimnastycznym (spodenki, koszulka)</w:t>
      </w:r>
    </w:p>
    <w:p w:rsidR="00082663" w:rsidRPr="00A93CC1" w:rsidRDefault="003C451C" w:rsidP="00082663">
      <w:pPr>
        <w:pStyle w:val="NormalnyWeb"/>
        <w:spacing w:after="147" w:afterAutospacing="0"/>
        <w:rPr>
          <w:rFonts w:ascii="Arial" w:hAnsi="Arial" w:cs="Arial"/>
        </w:rPr>
      </w:pPr>
      <w:r w:rsidRPr="00A93CC1">
        <w:rPr>
          <w:rFonts w:ascii="Arial" w:hAnsi="Arial" w:cs="Arial"/>
        </w:rPr>
        <w:t>Wszystk</w:t>
      </w:r>
      <w:r w:rsidR="002132F4" w:rsidRPr="00A93CC1">
        <w:rPr>
          <w:rFonts w:ascii="Arial" w:hAnsi="Arial" w:cs="Arial"/>
        </w:rPr>
        <w:t>ie rzeczy przynosimy podpisane .</w:t>
      </w:r>
    </w:p>
    <w:p w:rsidR="002132F4" w:rsidRDefault="00A93CC1" w:rsidP="003C451C">
      <w:pPr>
        <w:pStyle w:val="NormalnyWeb"/>
        <w:spacing w:after="147" w:afterAutospacing="0"/>
        <w:rPr>
          <w:b/>
          <w:color w:val="FF0000"/>
        </w:rPr>
      </w:pPr>
      <w:r w:rsidRPr="00A93CC1">
        <w:rPr>
          <w:b/>
          <w:color w:val="FF0000"/>
        </w:rPr>
        <w:t>PODRĘCZNIKI</w:t>
      </w:r>
      <w:r w:rsidR="00174997">
        <w:rPr>
          <w:b/>
          <w:color w:val="FF0000"/>
        </w:rPr>
        <w:t xml:space="preserve"> </w:t>
      </w:r>
      <w:r w:rsidR="001D15DF">
        <w:rPr>
          <w:b/>
          <w:color w:val="FF0000"/>
        </w:rPr>
        <w:t xml:space="preserve">DO WYCHOWANIA PRZEDSZKOLNEGO I JĘZYKA ANGIELSKIEGO </w:t>
      </w:r>
      <w:r w:rsidR="00174997">
        <w:rPr>
          <w:b/>
          <w:color w:val="FF0000"/>
        </w:rPr>
        <w:t>BĘDĄ WE WRZEŚNIU W PRZEDSZKOLU</w:t>
      </w:r>
    </w:p>
    <w:p w:rsidR="001D15DF" w:rsidRPr="001D15DF" w:rsidRDefault="001D15DF" w:rsidP="003C451C">
      <w:pPr>
        <w:pStyle w:val="NormalnyWeb"/>
        <w:spacing w:after="147" w:afterAutospacing="0"/>
        <w:rPr>
          <w:b/>
          <w:color w:val="FF0000"/>
          <w:u w:val="single"/>
        </w:rPr>
      </w:pPr>
      <w:r w:rsidRPr="001D15DF">
        <w:rPr>
          <w:b/>
          <w:color w:val="FF0000"/>
          <w:u w:val="single"/>
        </w:rPr>
        <w:t>PROSZĘ NA RAZIE NIE KUPOWAĆ KSIĄŻEK DO RELIGII</w:t>
      </w:r>
    </w:p>
    <w:p w:rsidR="00A93CC1" w:rsidRPr="00A93CC1" w:rsidRDefault="00A93CC1" w:rsidP="003C451C">
      <w:pPr>
        <w:pStyle w:val="NormalnyWeb"/>
        <w:spacing w:after="147" w:afterAutospacing="0"/>
        <w:rPr>
          <w:b/>
          <w:color w:val="FF0000"/>
        </w:rPr>
      </w:pPr>
    </w:p>
    <w:p w:rsidR="007B4EBB" w:rsidRDefault="007B4EBB"/>
    <w:sectPr w:rsidR="007B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30B65"/>
    <w:multiLevelType w:val="hybridMultilevel"/>
    <w:tmpl w:val="31167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0526C"/>
    <w:multiLevelType w:val="hybridMultilevel"/>
    <w:tmpl w:val="A426D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1C"/>
    <w:rsid w:val="00005632"/>
    <w:rsid w:val="00082663"/>
    <w:rsid w:val="000D394E"/>
    <w:rsid w:val="00174997"/>
    <w:rsid w:val="001D15DF"/>
    <w:rsid w:val="002132F4"/>
    <w:rsid w:val="00274716"/>
    <w:rsid w:val="003C451C"/>
    <w:rsid w:val="0052476B"/>
    <w:rsid w:val="00762D9B"/>
    <w:rsid w:val="007B4EBB"/>
    <w:rsid w:val="008B5B7C"/>
    <w:rsid w:val="0097588B"/>
    <w:rsid w:val="00A9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2CF94-4615-4581-B9EA-5F840529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39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132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C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451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132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39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Kaczmarek</dc:creator>
  <cp:keywords/>
  <dc:description/>
  <cp:lastModifiedBy>oddzialprzedszkolny@outlook.com</cp:lastModifiedBy>
  <cp:revision>5</cp:revision>
  <dcterms:created xsi:type="dcterms:W3CDTF">2024-08-12T15:56:00Z</dcterms:created>
  <dcterms:modified xsi:type="dcterms:W3CDTF">2025-08-21T12:08:00Z</dcterms:modified>
</cp:coreProperties>
</file>